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AC" w:rsidRDefault="004151AC" w:rsidP="004151AC">
      <w:pPr>
        <w:ind w:firstLine="708"/>
        <w:jc w:val="both"/>
      </w:pPr>
      <w:r>
        <w:t>Temeljem članka 35. Zakona o lokalnoj i područnoj (regionalnoj) samoupravi („Narodne novine“ 33/01, 60/01, 129/05, 109/07, 125/08, 36/09, 36/06, 150/11, 144/12 i 19/13) i članka 32. Statuta Općine Ivanska („Službeni vjesnik“ broj 01/13 i11/13) Općinsko vijeće Općine Ivanska, na svojoj 11. održanoj12. prosinca 2014.  godine donijelo je slijedeću:</w:t>
      </w:r>
    </w:p>
    <w:p w:rsidR="004151AC" w:rsidRDefault="004151AC" w:rsidP="004151AC"/>
    <w:p w:rsidR="004151AC" w:rsidRPr="00D221D4" w:rsidRDefault="004151AC" w:rsidP="004151AC">
      <w:pPr>
        <w:jc w:val="center"/>
        <w:rPr>
          <w:b/>
        </w:rPr>
      </w:pPr>
      <w:r w:rsidRPr="00D221D4">
        <w:rPr>
          <w:b/>
        </w:rPr>
        <w:t>ODLUKU</w:t>
      </w:r>
    </w:p>
    <w:p w:rsidR="004151AC" w:rsidRDefault="004151AC" w:rsidP="004151AC">
      <w:pPr>
        <w:ind w:left="720"/>
        <w:jc w:val="center"/>
        <w:rPr>
          <w:b/>
        </w:rPr>
      </w:pPr>
      <w:r>
        <w:rPr>
          <w:b/>
        </w:rPr>
        <w:t>o potpisivanju Sporazuma sa općinom Velika Trnovitica o prihvatu otpada sa odlagališta Križic Srijedska</w:t>
      </w:r>
    </w:p>
    <w:p w:rsidR="004151AC" w:rsidRDefault="004151AC" w:rsidP="004151AC">
      <w:pPr>
        <w:ind w:left="720"/>
        <w:jc w:val="center"/>
        <w:rPr>
          <w:b/>
        </w:rPr>
      </w:pPr>
    </w:p>
    <w:p w:rsidR="004151AC" w:rsidRPr="00D221D4" w:rsidRDefault="004151AC" w:rsidP="004151AC">
      <w:pPr>
        <w:ind w:left="720"/>
        <w:jc w:val="center"/>
        <w:rPr>
          <w:b/>
        </w:rPr>
      </w:pPr>
    </w:p>
    <w:p w:rsidR="004151AC" w:rsidRDefault="004151AC" w:rsidP="004151AC">
      <w:pPr>
        <w:jc w:val="center"/>
      </w:pPr>
      <w:r>
        <w:t>Članak 1.</w:t>
      </w:r>
    </w:p>
    <w:p w:rsidR="004151AC" w:rsidRDefault="004151AC" w:rsidP="004151AC">
      <w:pPr>
        <w:ind w:firstLine="708"/>
        <w:jc w:val="both"/>
      </w:pPr>
      <w:r>
        <w:t>Općinsko vijeće općine Ivanska donosi odluku o potpisivanju Sporazuma sa općinom Velika Trnovitica o prihvatu  otpada sa odlagališta Križic Srijedska na službeno odlagalište „Johovača-Garešnica“ sukladno Programu sanacije odlagališta komunalnog otpada „Križic Srijedska“.</w:t>
      </w:r>
    </w:p>
    <w:p w:rsidR="004151AC" w:rsidRDefault="004151AC" w:rsidP="004151AC">
      <w:pPr>
        <w:ind w:firstLine="708"/>
      </w:pPr>
    </w:p>
    <w:p w:rsidR="004151AC" w:rsidRDefault="004151AC" w:rsidP="004151AC">
      <w:pPr>
        <w:jc w:val="center"/>
      </w:pPr>
      <w:r>
        <w:t>Članak 2.</w:t>
      </w:r>
    </w:p>
    <w:p w:rsidR="004151AC" w:rsidRDefault="004151AC" w:rsidP="004151AC">
      <w:pPr>
        <w:jc w:val="both"/>
      </w:pPr>
      <w:r>
        <w:tab/>
        <w:t>Ovlašćuje se načelnik općine Ivanska za potpisivanje svih potrebnih akata vezanih uz radnje navedene u članku 1. ove Odluke.</w:t>
      </w:r>
    </w:p>
    <w:p w:rsidR="004151AC" w:rsidRDefault="004151AC" w:rsidP="004151AC">
      <w:pPr>
        <w:jc w:val="both"/>
      </w:pPr>
    </w:p>
    <w:p w:rsidR="004151AC" w:rsidRDefault="004151AC" w:rsidP="004151AC">
      <w:pPr>
        <w:jc w:val="center"/>
      </w:pPr>
      <w:r>
        <w:t>Članak 5.</w:t>
      </w:r>
    </w:p>
    <w:p w:rsidR="004151AC" w:rsidRDefault="004151AC" w:rsidP="004151AC">
      <w:pPr>
        <w:ind w:firstLine="708"/>
      </w:pPr>
      <w:r>
        <w:t>Ova odluka stupa na snagu osmog dana od dana o objave u Službenom vjesniku Općine Ivanska.</w:t>
      </w:r>
    </w:p>
    <w:p w:rsidR="004151AC" w:rsidRDefault="004151AC" w:rsidP="004151AC">
      <w:pPr>
        <w:ind w:firstLine="708"/>
      </w:pPr>
    </w:p>
    <w:p w:rsidR="004151AC" w:rsidRDefault="004151AC" w:rsidP="004151AC"/>
    <w:p w:rsidR="004151AC" w:rsidRDefault="004151AC" w:rsidP="004151AC">
      <w:pPr>
        <w:jc w:val="center"/>
      </w:pPr>
      <w:r>
        <w:t>BJELOVARSKO-BILOGORSKA ŽUPANIJA</w:t>
      </w:r>
    </w:p>
    <w:p w:rsidR="004151AC" w:rsidRDefault="004151AC" w:rsidP="004151AC">
      <w:pPr>
        <w:jc w:val="center"/>
      </w:pPr>
      <w:r>
        <w:t>OPĆINA IVANSKA</w:t>
      </w:r>
    </w:p>
    <w:p w:rsidR="004151AC" w:rsidRDefault="004151AC" w:rsidP="004151AC">
      <w:pPr>
        <w:jc w:val="center"/>
      </w:pPr>
      <w:r>
        <w:t>OPĆINSKO VIJEĆE</w:t>
      </w:r>
    </w:p>
    <w:p w:rsidR="004151AC" w:rsidRDefault="004151AC" w:rsidP="004151AC">
      <w:pPr>
        <w:jc w:val="center"/>
      </w:pPr>
    </w:p>
    <w:p w:rsidR="004151AC" w:rsidRDefault="004151AC" w:rsidP="004151AC">
      <w:pPr>
        <w:jc w:val="center"/>
      </w:pPr>
    </w:p>
    <w:p w:rsidR="004151AC" w:rsidRDefault="004151AC" w:rsidP="004151AC">
      <w:r>
        <w:t>Klasa:351-01/14-01/5</w:t>
      </w:r>
    </w:p>
    <w:p w:rsidR="004151AC" w:rsidRDefault="004151AC" w:rsidP="004151AC">
      <w:r>
        <w:t>Urbroj:2110/02-01-14-1</w:t>
      </w:r>
    </w:p>
    <w:p w:rsidR="004151AC" w:rsidRDefault="004151AC" w:rsidP="004151AC">
      <w:r>
        <w:t>Ivanska,12.12.2014.</w:t>
      </w:r>
    </w:p>
    <w:p w:rsidR="004151AC" w:rsidRDefault="004151AC" w:rsidP="004151AC"/>
    <w:p w:rsidR="004151AC" w:rsidRDefault="004151AC" w:rsidP="004151AC">
      <w:pPr>
        <w:jc w:val="center"/>
      </w:pPr>
      <w:r>
        <w:t xml:space="preserve">                                                                                                                 PREDSJEDNICA:</w:t>
      </w:r>
    </w:p>
    <w:p w:rsidR="004151AC" w:rsidRDefault="004151AC" w:rsidP="00D37FFE">
      <w:pPr>
        <w:jc w:val="center"/>
      </w:pPr>
      <w:bookmarkStart w:id="0" w:name="_GoBack"/>
      <w:r>
        <w:t xml:space="preserve">                                                                                                                    Ivana Peršić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AC"/>
    <w:rsid w:val="004151AC"/>
    <w:rsid w:val="00D37FFE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F2E8-649D-49DF-875E-A36E8E6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2018-01-30T11:32:00Z</dcterms:created>
  <dcterms:modified xsi:type="dcterms:W3CDTF">2018-02-02T06:54:00Z</dcterms:modified>
</cp:coreProperties>
</file>